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93" w:rsidRDefault="002A6763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  <w:r>
        <w:rPr>
          <w:rFonts w:asciiTheme="minorHAnsi" w:hAnsiTheme="minorHAnsi" w:cs="Arial"/>
          <w:b/>
          <w:bCs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87CD5" wp14:editId="6049E2E6">
                <wp:simplePos x="0" y="0"/>
                <wp:positionH relativeFrom="margin">
                  <wp:posOffset>1240790</wp:posOffset>
                </wp:positionH>
                <wp:positionV relativeFrom="paragraph">
                  <wp:posOffset>-245745</wp:posOffset>
                </wp:positionV>
                <wp:extent cx="3990975" cy="1158875"/>
                <wp:effectExtent l="0" t="0" r="2857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15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E0F" w:rsidRPr="000C38E1" w:rsidRDefault="00387B8A" w:rsidP="00CE6E4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</w:pPr>
                            <w:r w:rsidRPr="000C38E1"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  <w:t>Teacher Subject Specialist Training MFL</w:t>
                            </w:r>
                            <w:r w:rsidR="00704049"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  <w:t xml:space="preserve"> - Secondary</w:t>
                            </w:r>
                          </w:p>
                          <w:p w:rsidR="00817E63" w:rsidRPr="002A6763" w:rsidRDefault="00F4709A" w:rsidP="002A6763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  <w:t>(French or</w:t>
                            </w:r>
                            <w:r w:rsidR="009118E7"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  <w:t xml:space="preserve"> Spanish</w:t>
                            </w:r>
                            <w:r w:rsidR="00264E0F" w:rsidRPr="000C38E1"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87CD5" id="Rectangle 9" o:spid="_x0000_s1026" style="position:absolute;margin-left:97.7pt;margin-top:-19.35pt;width:314.25pt;height: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" filled="f" strokecolor="#e36c0a [2409]" strokeweight="2pt">
                <v:textbox>
                  <w:txbxContent>
                    <w:p w:rsidR="00264E0F" w:rsidRPr="000C38E1" w:rsidRDefault="00387B8A" w:rsidP="00CE6E40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</w:pPr>
                      <w:r w:rsidRPr="000C38E1"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  <w:t>Teacher Subject Specialist Training MFL</w:t>
                      </w:r>
                      <w:r w:rsidR="00704049"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  <w:t xml:space="preserve"> - Secondary</w:t>
                      </w:r>
                    </w:p>
                    <w:p w:rsidR="00817E63" w:rsidRPr="002A6763" w:rsidRDefault="00F4709A" w:rsidP="002A6763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  <w:t>(French or</w:t>
                      </w:r>
                      <w:r w:rsidR="009118E7"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  <w:t xml:space="preserve"> Spanish</w:t>
                      </w:r>
                      <w:r w:rsidR="00264E0F" w:rsidRPr="000C38E1"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7CE9">
        <w:rPr>
          <w:rFonts w:ascii="Arial" w:hAnsi="Arial" w:cs="Arial"/>
          <w:b/>
          <w:bCs/>
          <w:noProof/>
          <w:sz w:val="38"/>
          <w:szCs w:val="3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5413848</wp:posOffset>
                </wp:positionH>
                <wp:positionV relativeFrom="paragraph">
                  <wp:posOffset>-147394</wp:posOffset>
                </wp:positionV>
                <wp:extent cx="1077595" cy="642975"/>
                <wp:effectExtent l="0" t="0" r="8255" b="50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7595" cy="642975"/>
                          <a:chOff x="0" y="0"/>
                          <a:chExt cx="1077595" cy="6429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83"/>
                          <a:stretch/>
                        </pic:blipFill>
                        <pic:spPr bwMode="auto">
                          <a:xfrm>
                            <a:off x="21265" y="350875"/>
                            <a:ext cx="1012825" cy="29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71"/>
                          <a:stretch/>
                        </pic:blipFill>
                        <pic:spPr bwMode="auto">
                          <a:xfrm>
                            <a:off x="0" y="0"/>
                            <a:ext cx="1077595" cy="312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8D70A3" id="Group 4" o:spid="_x0000_s1026" style="position:absolute;margin-left:426.3pt;margin-top:-11.6pt;width:84.85pt;height:50.65pt;z-index:-251640832" coordsize="10775,6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12;top:3508;width:10128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">
                  <v:imagedata r:id="rId9" o:title="" cropleft="32888f"/>
                  <v:path arrowok="t"/>
                </v:shape>
                <v:shape id="Picture 2" o:spid="_x0000_s1028" type="#_x0000_t75" style="position:absolute;width:10775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">
                  <v:imagedata r:id="rId9" o:title="" cropright="33077f"/>
                  <v:path arrowok="t"/>
                </v:shape>
              </v:group>
            </w:pict>
          </mc:Fallback>
        </mc:AlternateContent>
      </w:r>
      <w:r w:rsidR="00630FF5" w:rsidRPr="003F1093">
        <w:rPr>
          <w:rFonts w:ascii="Arial" w:hAnsi="Arial" w:cs="Arial"/>
          <w:b/>
          <w:bCs/>
          <w:noProof/>
          <w:sz w:val="38"/>
          <w:szCs w:val="38"/>
          <w14:ligatures w14:val="none"/>
        </w:rPr>
        <w:drawing>
          <wp:anchor distT="0" distB="0" distL="114300" distR="114300" simplePos="0" relativeHeight="251664384" behindDoc="0" locked="0" layoutInCell="1" allowOverlap="1" wp14:anchorId="0D928480" wp14:editId="48F1C80A">
            <wp:simplePos x="0" y="0"/>
            <wp:positionH relativeFrom="margin">
              <wp:posOffset>-180975</wp:posOffset>
            </wp:positionH>
            <wp:positionV relativeFrom="margin">
              <wp:posOffset>-169545</wp:posOffset>
            </wp:positionV>
            <wp:extent cx="1316990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F3B" w:rsidRDefault="003C3F3B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</w:p>
    <w:p w:rsidR="003C3F3B" w:rsidRDefault="003C3F3B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</w:p>
    <w:p w:rsidR="003C3F3B" w:rsidRDefault="003C3F3B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</w:p>
    <w:p w:rsidR="002A6763" w:rsidRDefault="002A6763" w:rsidP="002A6763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</w:p>
    <w:p w:rsidR="00CD78C4" w:rsidRPr="00CD78C4" w:rsidRDefault="00CD78C4" w:rsidP="002A6763">
      <w:pPr>
        <w:pStyle w:val="Default"/>
        <w:ind w:left="1701" w:hanging="1701"/>
        <w:rPr>
          <w:rFonts w:asciiTheme="minorHAnsi" w:hAnsiTheme="minorHAnsi" w:cs="Arial"/>
          <w:sz w:val="16"/>
          <w:szCs w:val="16"/>
        </w:rPr>
      </w:pPr>
    </w:p>
    <w:p w:rsidR="002A6763" w:rsidRDefault="002A6763" w:rsidP="002A6763">
      <w:pPr>
        <w:pStyle w:val="Default"/>
        <w:ind w:left="1701" w:hanging="1701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CD78C4">
        <w:rPr>
          <w:rFonts w:asciiTheme="minorHAnsi" w:hAnsiTheme="minorHAnsi" w:cs="Arial"/>
          <w:sz w:val="22"/>
          <w:szCs w:val="22"/>
        </w:rPr>
        <w:t>Venue:</w:t>
      </w:r>
      <w:r>
        <w:rPr>
          <w:rFonts w:asciiTheme="minorHAnsi" w:hAnsiTheme="minorHAnsi" w:cs="Arial"/>
          <w:sz w:val="26"/>
          <w:szCs w:val="26"/>
        </w:rPr>
        <w:tab/>
      </w:r>
      <w:r w:rsidR="0080416D">
        <w:rPr>
          <w:rFonts w:asciiTheme="minorHAnsi" w:eastAsia="Times New Roman" w:hAnsiTheme="minorHAnsi" w:cs="Arial"/>
          <w:b/>
          <w:kern w:val="28"/>
          <w:sz w:val="22"/>
          <w:szCs w:val="22"/>
          <w:lang w:eastAsia="en-GB"/>
          <w14:ligatures w14:val="standard"/>
          <w14:cntxtAlts/>
        </w:rPr>
        <w:t>Via Zoom until further notice.  The Billericay School, School Road, Billericay, CM12 9LH</w:t>
      </w:r>
      <w:r w:rsidRPr="00CD78C4">
        <w:rPr>
          <w:rFonts w:asciiTheme="minorHAnsi" w:eastAsia="Times New Roman" w:hAnsiTheme="minorHAnsi" w:cs="Arial"/>
          <w:b/>
          <w:kern w:val="28"/>
          <w:sz w:val="22"/>
          <w:szCs w:val="22"/>
          <w:lang w:eastAsia="en-GB"/>
          <w14:ligatures w14:val="standard"/>
          <w14:cntxtAlts/>
        </w:rPr>
        <w:t xml:space="preserve"> </w:t>
      </w:r>
      <w:r w:rsidR="00F4709A" w:rsidRPr="0080416D">
        <w:rPr>
          <w:rFonts w:asciiTheme="minorHAnsi" w:eastAsia="Times New Roman" w:hAnsiTheme="minorHAnsi" w:cs="Arial"/>
          <w:kern w:val="28"/>
          <w:sz w:val="22"/>
          <w:szCs w:val="22"/>
          <w:lang w:eastAsia="en-GB"/>
          <w14:ligatures w14:val="standard"/>
          <w14:cntxtAlts/>
        </w:rPr>
        <w:t>(</w:t>
      </w:r>
      <w:r w:rsidR="0080416D" w:rsidRPr="0080416D">
        <w:rPr>
          <w:rFonts w:asciiTheme="minorHAnsi" w:eastAsia="Times New Roman" w:hAnsiTheme="minorHAnsi" w:cs="Arial"/>
          <w:kern w:val="28"/>
          <w:sz w:val="22"/>
          <w:szCs w:val="22"/>
          <w:lang w:eastAsia="en-GB"/>
          <w14:ligatures w14:val="standard"/>
          <w14:cntxtAlts/>
        </w:rPr>
        <w:t xml:space="preserve">when </w:t>
      </w:r>
      <w:r w:rsidR="00F4709A" w:rsidRPr="0080416D">
        <w:rPr>
          <w:rFonts w:asciiTheme="minorHAnsi" w:eastAsia="Times New Roman" w:hAnsiTheme="minorHAnsi" w:cs="Arial"/>
          <w:kern w:val="28"/>
          <w:sz w:val="22"/>
          <w:szCs w:val="22"/>
          <w:lang w:eastAsia="en-GB"/>
          <w14:ligatures w14:val="standard"/>
          <w14:cntxtAlts/>
        </w:rPr>
        <w:t xml:space="preserve">Face-to-Face sessions </w:t>
      </w:r>
      <w:r w:rsidR="0080416D" w:rsidRPr="0080416D">
        <w:rPr>
          <w:rFonts w:asciiTheme="minorHAnsi" w:eastAsia="Times New Roman" w:hAnsiTheme="minorHAnsi" w:cs="Arial"/>
          <w:kern w:val="28"/>
          <w:sz w:val="22"/>
          <w:szCs w:val="22"/>
          <w:lang w:eastAsia="en-GB"/>
          <w14:ligatures w14:val="standard"/>
          <w14:cntxtAlts/>
        </w:rPr>
        <w:t>are possible)</w:t>
      </w:r>
    </w:p>
    <w:p w:rsidR="00F4709A" w:rsidRDefault="002A6763" w:rsidP="00F4709A">
      <w:pPr>
        <w:widowControl w:val="0"/>
        <w:ind w:left="1701" w:hanging="1701"/>
        <w:rPr>
          <w:b/>
          <w:sz w:val="22"/>
          <w:szCs w:val="22"/>
          <w14:ligatures w14:val="none"/>
        </w:rPr>
      </w:pPr>
      <w:r w:rsidRPr="00CD78C4">
        <w:rPr>
          <w:rFonts w:asciiTheme="minorHAnsi" w:hAnsiTheme="minorHAnsi" w:cs="Arial"/>
          <w:sz w:val="22"/>
          <w:szCs w:val="22"/>
        </w:rPr>
        <w:t>Date and Time</w:t>
      </w:r>
      <w:r w:rsidRPr="00E42578">
        <w:rPr>
          <w:rFonts w:asciiTheme="minorHAnsi" w:hAnsiTheme="minorHAnsi" w:cs="Arial"/>
          <w:sz w:val="26"/>
          <w:szCs w:val="26"/>
        </w:rPr>
        <w:t xml:space="preserve">: </w:t>
      </w:r>
      <w:r w:rsidRPr="001067FB">
        <w:rPr>
          <w:rFonts w:asciiTheme="minorHAnsi" w:hAnsiTheme="minorHAnsi" w:cs="Arial"/>
          <w:b/>
          <w:sz w:val="26"/>
          <w:szCs w:val="26"/>
        </w:rPr>
        <w:tab/>
      </w:r>
      <w:r w:rsidR="00F4709A" w:rsidRPr="00F4709A">
        <w:rPr>
          <w:b/>
          <w:i/>
          <w:sz w:val="22"/>
          <w:szCs w:val="22"/>
          <w14:ligatures w14:val="none"/>
        </w:rPr>
        <w:t>2020:</w:t>
      </w:r>
      <w:r w:rsidR="00F4709A">
        <w:rPr>
          <w:rFonts w:asciiTheme="minorHAnsi" w:hAnsiTheme="minorHAnsi" w:cs="Arial"/>
          <w:b/>
          <w:sz w:val="26"/>
          <w:szCs w:val="26"/>
        </w:rPr>
        <w:t xml:space="preserve"> </w:t>
      </w:r>
      <w:r w:rsidR="00E87076">
        <w:rPr>
          <w:b/>
          <w:sz w:val="22"/>
          <w:szCs w:val="22"/>
          <w14:ligatures w14:val="none"/>
        </w:rPr>
        <w:t xml:space="preserve">2 December &amp; 16 December </w:t>
      </w:r>
      <w:r w:rsidRPr="002A6763">
        <w:rPr>
          <w:b/>
          <w:sz w:val="22"/>
          <w:szCs w:val="22"/>
          <w14:ligatures w14:val="none"/>
        </w:rPr>
        <w:t xml:space="preserve"> </w:t>
      </w:r>
    </w:p>
    <w:p w:rsidR="008E497E" w:rsidRPr="00CD78C4" w:rsidRDefault="00F4709A" w:rsidP="00F4709A">
      <w:pPr>
        <w:widowControl w:val="0"/>
        <w:ind w:left="1701"/>
        <w:rPr>
          <w:rFonts w:asciiTheme="minorHAnsi" w:hAnsiTheme="minorHAnsi" w:cs="Arial"/>
          <w:b/>
          <w:bCs/>
          <w:color w:val="auto"/>
          <w:sz w:val="16"/>
          <w:szCs w:val="16"/>
          <w:u w:val="single"/>
        </w:rPr>
      </w:pPr>
      <w:r>
        <w:rPr>
          <w:b/>
          <w:i/>
          <w:sz w:val="22"/>
          <w:szCs w:val="22"/>
          <w14:ligatures w14:val="none"/>
        </w:rPr>
        <w:t>2021</w:t>
      </w:r>
      <w:r w:rsidR="002A6763" w:rsidRPr="002A6763">
        <w:rPr>
          <w:b/>
          <w:i/>
          <w:sz w:val="22"/>
          <w:szCs w:val="22"/>
          <w14:ligatures w14:val="none"/>
        </w:rPr>
        <w:t>:</w:t>
      </w:r>
      <w:r>
        <w:rPr>
          <w:b/>
          <w:sz w:val="22"/>
          <w:szCs w:val="22"/>
          <w14:ligatures w14:val="none"/>
        </w:rPr>
        <w:t xml:space="preserve"> </w:t>
      </w:r>
      <w:r w:rsidR="00E87076">
        <w:rPr>
          <w:b/>
          <w:sz w:val="22"/>
          <w:szCs w:val="22"/>
          <w14:ligatures w14:val="none"/>
        </w:rPr>
        <w:t xml:space="preserve">6 January, 20 January, 10 February, 24 February, 10 March &amp; 24 March </w:t>
      </w:r>
      <w:r>
        <w:rPr>
          <w:b/>
          <w:sz w:val="22"/>
          <w:szCs w:val="22"/>
          <w14:ligatures w14:val="none"/>
        </w:rPr>
        <w:t xml:space="preserve"> </w:t>
      </w:r>
    </w:p>
    <w:p w:rsidR="00F4709A" w:rsidRDefault="00E87076" w:rsidP="00F4709A">
      <w:pPr>
        <w:widowControl w:val="0"/>
        <w:spacing w:line="20" w:lineRule="atLeast"/>
        <w:ind w:left="1701"/>
        <w:rPr>
          <w:b/>
          <w:sz w:val="22"/>
          <w:szCs w:val="22"/>
          <w14:ligatures w14:val="none"/>
        </w:rPr>
      </w:pPr>
      <w:r>
        <w:rPr>
          <w:b/>
          <w:sz w:val="22"/>
          <w:szCs w:val="22"/>
          <w14:ligatures w14:val="none"/>
        </w:rPr>
        <w:t>All sessions will run from 4.15pm-6.15</w:t>
      </w:r>
      <w:bookmarkStart w:id="0" w:name="_GoBack"/>
      <w:bookmarkEnd w:id="0"/>
      <w:r w:rsidR="00F4709A" w:rsidRPr="00F4709A">
        <w:rPr>
          <w:b/>
          <w:sz w:val="22"/>
          <w:szCs w:val="22"/>
          <w14:ligatures w14:val="none"/>
        </w:rPr>
        <w:t>pm</w:t>
      </w:r>
    </w:p>
    <w:p w:rsidR="00F4709A" w:rsidRPr="00F4709A" w:rsidRDefault="00F4709A" w:rsidP="00F4709A">
      <w:pPr>
        <w:widowControl w:val="0"/>
        <w:spacing w:line="20" w:lineRule="atLeast"/>
        <w:ind w:left="1701"/>
        <w:rPr>
          <w:b/>
          <w:sz w:val="22"/>
          <w:szCs w:val="22"/>
          <w14:ligatures w14:val="none"/>
        </w:rPr>
      </w:pPr>
    </w:p>
    <w:p w:rsidR="0055005C" w:rsidRDefault="00704049" w:rsidP="008E497E">
      <w:pPr>
        <w:widowControl w:val="0"/>
        <w:spacing w:line="20" w:lineRule="atLeast"/>
        <w:jc w:val="center"/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</w:pPr>
      <w:r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 xml:space="preserve">INITIAL </w:t>
      </w:r>
      <w:r w:rsidR="0055005C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APPLICATION</w:t>
      </w:r>
      <w:r w:rsidR="0055005C"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 xml:space="preserve"> FORM</w:t>
      </w:r>
    </w:p>
    <w:p w:rsidR="0055005C" w:rsidRPr="00E42578" w:rsidRDefault="0055005C" w:rsidP="0055005C">
      <w:pPr>
        <w:tabs>
          <w:tab w:val="left" w:pos="1701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55005C" w:rsidRPr="00E42578" w:rsidTr="000C38E1">
        <w:tc>
          <w:tcPr>
            <w:tcW w:w="17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55005C" w:rsidRPr="009F184C" w:rsidRDefault="0055005C" w:rsidP="009F184C">
            <w:pPr>
              <w:spacing w:before="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5005C" w:rsidRPr="00E42578" w:rsidTr="000C38E1">
        <w:tc>
          <w:tcPr>
            <w:tcW w:w="17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55005C" w:rsidRPr="009F184C" w:rsidRDefault="0055005C" w:rsidP="009F184C">
            <w:pPr>
              <w:spacing w:before="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5005C" w:rsidRPr="00E42578" w:rsidTr="000C38E1">
        <w:tc>
          <w:tcPr>
            <w:tcW w:w="3119" w:type="dxa"/>
            <w:gridSpan w:val="2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55005C" w:rsidRPr="009F184C" w:rsidRDefault="0055005C" w:rsidP="009F184C">
            <w:pPr>
              <w:spacing w:before="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056584" w:rsidRPr="00E42578" w:rsidTr="000C38E1">
        <w:tc>
          <w:tcPr>
            <w:tcW w:w="3119" w:type="dxa"/>
            <w:gridSpan w:val="2"/>
          </w:tcPr>
          <w:p w:rsidR="00056584" w:rsidRDefault="00056584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Supporting statement</w:t>
            </w:r>
          </w:p>
        </w:tc>
        <w:tc>
          <w:tcPr>
            <w:tcW w:w="7229" w:type="dxa"/>
          </w:tcPr>
          <w:p w:rsidR="00056584" w:rsidRPr="00056584" w:rsidRDefault="00056584" w:rsidP="000565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56584">
              <w:rPr>
                <w:rFonts w:asciiTheme="minorHAnsi" w:hAnsiTheme="minorHAnsi" w:cs="Arial"/>
                <w:sz w:val="24"/>
                <w:szCs w:val="24"/>
              </w:rPr>
              <w:t>I agree to the participant named below completing the programme in full, and confirm his/her eligibility</w:t>
            </w:r>
          </w:p>
        </w:tc>
      </w:tr>
      <w:tr w:rsidR="00056584" w:rsidRPr="00E42578" w:rsidTr="000C38E1">
        <w:tc>
          <w:tcPr>
            <w:tcW w:w="3119" w:type="dxa"/>
            <w:gridSpan w:val="2"/>
          </w:tcPr>
          <w:p w:rsidR="00056584" w:rsidRDefault="00142376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Signature:</w:t>
            </w:r>
          </w:p>
        </w:tc>
        <w:tc>
          <w:tcPr>
            <w:tcW w:w="7229" w:type="dxa"/>
          </w:tcPr>
          <w:p w:rsidR="00056584" w:rsidRPr="009F184C" w:rsidRDefault="00056584" w:rsidP="009F184C">
            <w:pPr>
              <w:spacing w:before="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55005C" w:rsidRPr="00E42578" w:rsidRDefault="0055005C" w:rsidP="000F523B">
      <w:pPr>
        <w:spacing w:before="280" w:line="286" w:lineRule="auto"/>
        <w:ind w:left="-14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Participant</w:t>
      </w:r>
      <w:r w:rsidRPr="00A702E2">
        <w:rPr>
          <w:rFonts w:asciiTheme="minorHAnsi" w:hAnsiTheme="minorHAnsi" w:cs="Arial"/>
          <w:b/>
          <w:sz w:val="24"/>
          <w:szCs w:val="24"/>
        </w:rPr>
        <w:t xml:space="preserve"> Details:</w:t>
      </w:r>
      <w:r w:rsidRPr="00E42578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119"/>
        <w:gridCol w:w="1418"/>
        <w:gridCol w:w="1663"/>
        <w:gridCol w:w="4148"/>
      </w:tblGrid>
      <w:tr w:rsidR="0055005C" w:rsidRPr="00E42578" w:rsidTr="000C38E1">
        <w:tc>
          <w:tcPr>
            <w:tcW w:w="3119" w:type="dxa"/>
          </w:tcPr>
          <w:p w:rsidR="0055005C" w:rsidRPr="00E42578" w:rsidRDefault="0055005C" w:rsidP="007B0B1F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  <w:gridSpan w:val="2"/>
          </w:tcPr>
          <w:p w:rsidR="0055005C" w:rsidRPr="00E42578" w:rsidRDefault="0055005C" w:rsidP="007B0B1F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Contact Tel No</w:t>
            </w:r>
            <w:r w:rsidR="007B0B1F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4148" w:type="dxa"/>
          </w:tcPr>
          <w:p w:rsidR="0055005C" w:rsidRPr="00E42578" w:rsidRDefault="0055005C" w:rsidP="007B0B1F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 w:rsidR="007B0B1F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55005C" w:rsidRPr="00E42578" w:rsidTr="000C38E1">
        <w:tc>
          <w:tcPr>
            <w:tcW w:w="3119" w:type="dxa"/>
          </w:tcPr>
          <w:p w:rsidR="0055005C" w:rsidRPr="00E42578" w:rsidRDefault="0055005C" w:rsidP="009F184C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55005C" w:rsidRPr="00E42578" w:rsidRDefault="0055005C" w:rsidP="009F184C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55005C" w:rsidRPr="00E42578" w:rsidRDefault="0055005C" w:rsidP="009F184C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56584" w:rsidRPr="00E42578" w:rsidTr="000C38E1">
        <w:tc>
          <w:tcPr>
            <w:tcW w:w="3119" w:type="dxa"/>
          </w:tcPr>
          <w:p w:rsidR="00056584" w:rsidRPr="006B7E87" w:rsidRDefault="00FC6BA1" w:rsidP="008328FF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TSST Subject </w:t>
            </w:r>
            <w:r w:rsidR="008328FF">
              <w:rPr>
                <w:rFonts w:asciiTheme="minorHAnsi" w:hAnsiTheme="minorHAnsi" w:cs="Arial"/>
                <w:b/>
                <w:sz w:val="24"/>
                <w:szCs w:val="24"/>
              </w:rPr>
              <w:t>requested: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056584" w:rsidRPr="00E42578" w:rsidRDefault="00056584" w:rsidP="00056584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8328FF" w:rsidRPr="00E42578" w:rsidTr="00891266">
        <w:tc>
          <w:tcPr>
            <w:tcW w:w="4537" w:type="dxa"/>
            <w:gridSpan w:val="2"/>
          </w:tcPr>
          <w:p w:rsidR="008328FF" w:rsidRDefault="008328FF" w:rsidP="00056584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B7E87">
              <w:rPr>
                <w:rFonts w:asciiTheme="minorHAnsi" w:hAnsiTheme="minorHAnsi" w:cs="Arial"/>
                <w:b/>
                <w:sz w:val="24"/>
                <w:szCs w:val="24"/>
              </w:rPr>
              <w:t xml:space="preserve">Eligibility criteria met: </w:t>
            </w:r>
            <w:r w:rsidRPr="006B7E87">
              <w:rPr>
                <w:rFonts w:asciiTheme="minorHAnsi" w:hAnsiTheme="minorHAnsi" w:cs="Arial"/>
                <w:sz w:val="24"/>
                <w:szCs w:val="24"/>
              </w:rPr>
              <w:t>(please specify</w:t>
            </w:r>
            <w:r w:rsidR="00891266">
              <w:rPr>
                <w:rFonts w:asciiTheme="minorHAnsi" w:hAnsiTheme="minorHAnsi" w:cs="Arial"/>
                <w:sz w:val="24"/>
                <w:szCs w:val="24"/>
              </w:rPr>
              <w:t xml:space="preserve"> how</w:t>
            </w:r>
            <w:r w:rsidRPr="006B7E87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5811" w:type="dxa"/>
            <w:gridSpan w:val="2"/>
          </w:tcPr>
          <w:p w:rsidR="008328FF" w:rsidRPr="00E42578" w:rsidRDefault="008328FF" w:rsidP="00056584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56584" w:rsidRPr="00E42578" w:rsidTr="000C38E1">
        <w:tc>
          <w:tcPr>
            <w:tcW w:w="10348" w:type="dxa"/>
            <w:gridSpan w:val="4"/>
          </w:tcPr>
          <w:p w:rsidR="00056584" w:rsidRPr="006B7E87" w:rsidRDefault="00056584" w:rsidP="00056584">
            <w:pPr>
              <w:spacing w:before="80" w:after="80"/>
              <w:rPr>
                <w:rFonts w:asciiTheme="minorHAnsi" w:hAnsiTheme="minorHAnsi" w:cs="Arial"/>
                <w:sz w:val="24"/>
                <w:szCs w:val="24"/>
              </w:rPr>
            </w:pPr>
            <w:r w:rsidRPr="006B7E87">
              <w:rPr>
                <w:rFonts w:asciiTheme="minorHAnsi" w:hAnsiTheme="minorHAnsi" w:cs="Arial"/>
                <w:sz w:val="24"/>
                <w:szCs w:val="24"/>
              </w:rPr>
              <w:t>I confirm that I am committed to completing the programme, and wish to teach the TSST Subject</w:t>
            </w:r>
          </w:p>
        </w:tc>
      </w:tr>
      <w:tr w:rsidR="00056584" w:rsidRPr="00E42578" w:rsidTr="000C38E1">
        <w:tc>
          <w:tcPr>
            <w:tcW w:w="3119" w:type="dxa"/>
          </w:tcPr>
          <w:p w:rsidR="00056584" w:rsidRDefault="00142376" w:rsidP="00056584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Participant Signature:</w:t>
            </w:r>
          </w:p>
        </w:tc>
        <w:tc>
          <w:tcPr>
            <w:tcW w:w="7229" w:type="dxa"/>
            <w:gridSpan w:val="3"/>
          </w:tcPr>
          <w:p w:rsidR="00056584" w:rsidRDefault="00056584" w:rsidP="00056584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55005C" w:rsidRPr="00E42578" w:rsidRDefault="0055005C" w:rsidP="000F523B">
      <w:pPr>
        <w:spacing w:before="280" w:line="286" w:lineRule="auto"/>
        <w:ind w:left="-142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>Special Requirements (dietary/mobility etc):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55005C" w:rsidRPr="00E42578" w:rsidTr="001F243D">
        <w:trPr>
          <w:trHeight w:val="429"/>
        </w:trPr>
        <w:tc>
          <w:tcPr>
            <w:tcW w:w="10348" w:type="dxa"/>
          </w:tcPr>
          <w:p w:rsidR="0055005C" w:rsidRPr="00E42578" w:rsidRDefault="0055005C" w:rsidP="001F243D">
            <w:pPr>
              <w:spacing w:before="4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55005C" w:rsidRPr="004E5561" w:rsidRDefault="0055005C" w:rsidP="000F523B">
      <w:pPr>
        <w:spacing w:before="280" w:line="286" w:lineRule="auto"/>
        <w:ind w:left="-14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Mentor </w:t>
      </w:r>
      <w:r w:rsidRPr="00E42578">
        <w:rPr>
          <w:rFonts w:asciiTheme="minorHAnsi" w:hAnsiTheme="minorHAnsi" w:cs="Arial"/>
          <w:b/>
          <w:sz w:val="24"/>
          <w:szCs w:val="24"/>
        </w:rPr>
        <w:t>Details</w:t>
      </w:r>
      <w:r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55005C" w:rsidRPr="00E42578" w:rsidTr="000C38E1">
        <w:tc>
          <w:tcPr>
            <w:tcW w:w="11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55005C" w:rsidRPr="00E42578" w:rsidRDefault="0055005C" w:rsidP="009F184C">
            <w:pPr>
              <w:spacing w:before="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55005C" w:rsidRPr="00E42578" w:rsidRDefault="0055005C" w:rsidP="009F184C">
            <w:pPr>
              <w:spacing w:before="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55005C" w:rsidRPr="00056584" w:rsidRDefault="0055005C" w:rsidP="000F523B">
      <w:pPr>
        <w:spacing w:before="280" w:line="286" w:lineRule="auto"/>
        <w:ind w:left="-14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Pr="00056584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55005C" w:rsidRPr="00E42578" w:rsidTr="000C38E1">
        <w:tc>
          <w:tcPr>
            <w:tcW w:w="11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55005C" w:rsidRPr="00E42578" w:rsidRDefault="0055005C" w:rsidP="009F184C">
            <w:pPr>
              <w:spacing w:before="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55005C" w:rsidRPr="00E42578" w:rsidRDefault="0055005C" w:rsidP="009F184C">
            <w:pPr>
              <w:spacing w:before="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3C1A31" w:rsidRPr="00E42578" w:rsidRDefault="003C1A31" w:rsidP="002A6763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147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55005C" w:rsidRPr="00E42578" w:rsidTr="000C38E1">
        <w:tc>
          <w:tcPr>
            <w:tcW w:w="10348" w:type="dxa"/>
            <w:shd w:val="clear" w:color="auto" w:fill="FABF8F" w:themeFill="accent6" w:themeFillTint="99"/>
          </w:tcPr>
          <w:p w:rsidR="00704049" w:rsidRDefault="00704049" w:rsidP="00704049">
            <w:pPr>
              <w:spacing w:before="80" w:after="80"/>
              <w:jc w:val="center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r>
              <w:rPr>
                <w:rFonts w:asciiTheme="minorHAnsi" w:hAnsiTheme="minorHAnsi" w:cs="Arial"/>
                <w:color w:val="auto"/>
              </w:rPr>
              <w:t>To request</w:t>
            </w:r>
            <w:r w:rsidR="0055005C" w:rsidRPr="00E42578">
              <w:rPr>
                <w:rFonts w:asciiTheme="minorHAnsi" w:hAnsiTheme="minorHAnsi" w:cs="Arial"/>
                <w:color w:val="auto"/>
              </w:rPr>
              <w:t xml:space="preserve"> a place</w:t>
            </w:r>
            <w:r>
              <w:rPr>
                <w:rFonts w:asciiTheme="minorHAnsi" w:hAnsiTheme="minorHAnsi" w:cs="Arial"/>
                <w:color w:val="auto"/>
              </w:rPr>
              <w:t xml:space="preserve">, </w:t>
            </w:r>
            <w:r w:rsidR="00056584">
              <w:rPr>
                <w:rFonts w:asciiTheme="minorHAnsi" w:hAnsiTheme="minorHAnsi" w:cs="Arial"/>
                <w:color w:val="auto"/>
              </w:rPr>
              <w:t xml:space="preserve">please complete this </w:t>
            </w:r>
            <w:r w:rsidR="00427317">
              <w:rPr>
                <w:rFonts w:asciiTheme="minorHAnsi" w:hAnsiTheme="minorHAnsi" w:cs="Arial"/>
                <w:color w:val="auto"/>
              </w:rPr>
              <w:t xml:space="preserve">Initial </w:t>
            </w:r>
            <w:r w:rsidR="00056584">
              <w:rPr>
                <w:rFonts w:asciiTheme="minorHAnsi" w:hAnsiTheme="minorHAnsi" w:cs="Arial"/>
                <w:color w:val="auto"/>
              </w:rPr>
              <w:t>Application</w:t>
            </w:r>
            <w:r w:rsidR="0055005C" w:rsidRPr="00E42578">
              <w:rPr>
                <w:rFonts w:asciiTheme="minorHAnsi" w:hAnsiTheme="minorHAnsi" w:cs="Arial"/>
                <w:color w:val="auto"/>
              </w:rPr>
              <w:t xml:space="preserve"> Form and return via email to: </w:t>
            </w:r>
            <w:hyperlink r:id="rId11" w:history="1">
              <w:r w:rsidRPr="001C72CA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>
              <w:rPr>
                <w:rStyle w:val="Hyperlink"/>
                <w:rFonts w:asciiTheme="minorHAnsi" w:hAnsiTheme="minorHAnsi" w:cs="Arial"/>
                <w:color w:val="auto"/>
              </w:rPr>
              <w:t xml:space="preserve"> </w:t>
            </w:r>
            <w:r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    </w:t>
            </w:r>
          </w:p>
          <w:p w:rsidR="0055005C" w:rsidRPr="00704049" w:rsidRDefault="00704049" w:rsidP="00704049">
            <w:pPr>
              <w:spacing w:before="80" w:after="80"/>
              <w:jc w:val="center"/>
              <w:rPr>
                <w:rFonts w:asciiTheme="minorHAnsi" w:hAnsiTheme="minorHAnsi" w:cs="Arial"/>
                <w:color w:val="auto"/>
              </w:rPr>
            </w:pPr>
            <w:r w:rsidRPr="00704049">
              <w:rPr>
                <w:rStyle w:val="Hyperlink"/>
                <w:rFonts w:asciiTheme="minorHAnsi" w:hAnsiTheme="minorHAnsi" w:cs="Arial"/>
                <w:b/>
                <w:color w:val="auto"/>
              </w:rPr>
              <w:t>Please note,</w:t>
            </w:r>
            <w:r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the eligibility criteria must meet DfE requirements,</w:t>
            </w:r>
            <w:r>
              <w:rPr>
                <w:rFonts w:asciiTheme="minorHAnsi" w:hAnsiTheme="minorHAnsi" w:cs="Arial"/>
                <w:color w:val="auto"/>
              </w:rPr>
              <w:t xml:space="preserve"> and limited places need to be available.</w:t>
            </w:r>
          </w:p>
        </w:tc>
      </w:tr>
    </w:tbl>
    <w:p w:rsidR="0055005C" w:rsidRPr="00E42578" w:rsidRDefault="0055005C" w:rsidP="0055005C">
      <w:pPr>
        <w:ind w:left="720"/>
        <w:rPr>
          <w:rFonts w:asciiTheme="minorHAnsi" w:hAnsiTheme="minorHAnsi" w:cs="Arial"/>
          <w:sz w:val="18"/>
          <w:szCs w:val="18"/>
        </w:rPr>
      </w:pPr>
    </w:p>
    <w:p w:rsidR="0055005C" w:rsidRPr="00E42578" w:rsidRDefault="0055005C" w:rsidP="000C38E1">
      <w:pPr>
        <w:numPr>
          <w:ilvl w:val="0"/>
          <w:numId w:val="14"/>
        </w:numPr>
        <w:ind w:left="567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  <w:r w:rsidR="00056584">
        <w:rPr>
          <w:rFonts w:asciiTheme="minorHAnsi" w:hAnsiTheme="minorHAnsi" w:cs="Arial"/>
          <w:sz w:val="18"/>
          <w:szCs w:val="18"/>
        </w:rPr>
        <w:t xml:space="preserve"> for all eligible applicants</w:t>
      </w:r>
      <w:r w:rsidR="00704049">
        <w:rPr>
          <w:rFonts w:asciiTheme="minorHAnsi" w:hAnsiTheme="minorHAnsi" w:cs="Arial"/>
          <w:sz w:val="18"/>
          <w:szCs w:val="18"/>
        </w:rPr>
        <w:t xml:space="preserve"> subject to places available</w:t>
      </w:r>
    </w:p>
    <w:p w:rsidR="0055005C" w:rsidRPr="00E42578" w:rsidRDefault="0055005C" w:rsidP="000C38E1">
      <w:pPr>
        <w:numPr>
          <w:ilvl w:val="0"/>
          <w:numId w:val="14"/>
        </w:numPr>
        <w:ind w:left="567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55005C" w:rsidRPr="00E42578" w:rsidRDefault="0055005C" w:rsidP="000C38E1">
      <w:pPr>
        <w:numPr>
          <w:ilvl w:val="0"/>
          <w:numId w:val="14"/>
        </w:numPr>
        <w:ind w:left="567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Further details </w:t>
      </w:r>
      <w:r w:rsidR="00704049">
        <w:rPr>
          <w:rFonts w:asciiTheme="minorHAnsi" w:hAnsiTheme="minorHAnsi" w:cs="Arial"/>
          <w:sz w:val="18"/>
          <w:szCs w:val="18"/>
        </w:rPr>
        <w:t>regarding DfE registration will be required subject to the above conditions.</w:t>
      </w:r>
      <w:r w:rsidR="00432F9E">
        <w:rPr>
          <w:rFonts w:asciiTheme="minorHAnsi" w:hAnsiTheme="minorHAnsi" w:cs="Arial"/>
          <w:sz w:val="18"/>
          <w:szCs w:val="18"/>
        </w:rPr>
        <w:t xml:space="preserve">  Please see Privacy Notice on website.</w:t>
      </w:r>
    </w:p>
    <w:p w:rsidR="00113842" w:rsidRDefault="00113842" w:rsidP="002A6763">
      <w:pPr>
        <w:ind w:left="-284" w:right="-2" w:firstLine="710"/>
        <w:jc w:val="center"/>
        <w:rPr>
          <w:rFonts w:asciiTheme="minorHAnsi" w:hAnsiTheme="minorHAnsi" w:cs="Arial"/>
          <w:sz w:val="18"/>
          <w:szCs w:val="18"/>
        </w:rPr>
      </w:pPr>
      <w:r w:rsidRPr="003F1093">
        <w:rPr>
          <w:rFonts w:ascii="Arial" w:hAnsi="Arial" w:cs="Arial"/>
          <w:b/>
          <w:bCs/>
          <w:noProof/>
          <w:sz w:val="38"/>
          <w:szCs w:val="38"/>
          <w14:ligatures w14:val="none"/>
        </w:rPr>
        <w:drawing>
          <wp:anchor distT="0" distB="0" distL="114300" distR="114300" simplePos="0" relativeHeight="251666432" behindDoc="1" locked="0" layoutInCell="1" allowOverlap="1" wp14:anchorId="7C800D68" wp14:editId="578F3F8C">
            <wp:simplePos x="0" y="0"/>
            <wp:positionH relativeFrom="margin">
              <wp:posOffset>5679440</wp:posOffset>
            </wp:positionH>
            <wp:positionV relativeFrom="margin">
              <wp:posOffset>9746615</wp:posOffset>
            </wp:positionV>
            <wp:extent cx="779780" cy="421005"/>
            <wp:effectExtent l="0" t="0" r="1270" b="0"/>
            <wp:wrapTight wrapText="bothSides">
              <wp:wrapPolygon edited="0">
                <wp:start x="0" y="0"/>
                <wp:lineTo x="0" y="20525"/>
                <wp:lineTo x="21107" y="20525"/>
                <wp:lineTo x="2110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093">
        <w:rPr>
          <w:rFonts w:ascii="Arial" w:hAnsi="Arial" w:cs="Arial"/>
          <w:b/>
          <w:bCs/>
          <w:noProof/>
          <w:sz w:val="38"/>
          <w:szCs w:val="38"/>
          <w14:ligatures w14:val="none"/>
        </w:rPr>
        <w:drawing>
          <wp:anchor distT="0" distB="0" distL="114300" distR="114300" simplePos="0" relativeHeight="251665408" behindDoc="1" locked="0" layoutInCell="1" allowOverlap="1" wp14:anchorId="12A2DE34" wp14:editId="0D331A2E">
            <wp:simplePos x="0" y="0"/>
            <wp:positionH relativeFrom="margin">
              <wp:posOffset>183515</wp:posOffset>
            </wp:positionH>
            <wp:positionV relativeFrom="margin">
              <wp:posOffset>9737090</wp:posOffset>
            </wp:positionV>
            <wp:extent cx="769620" cy="490220"/>
            <wp:effectExtent l="0" t="0" r="0" b="5080"/>
            <wp:wrapTight wrapText="bothSides">
              <wp:wrapPolygon edited="0">
                <wp:start x="0" y="0"/>
                <wp:lineTo x="0" y="20984"/>
                <wp:lineTo x="20851" y="20984"/>
                <wp:lineTo x="2085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05C" w:rsidRDefault="0055005C" w:rsidP="002A6763">
      <w:pPr>
        <w:ind w:left="-284" w:right="-2" w:firstLine="710"/>
        <w:jc w:val="center"/>
        <w:rPr>
          <w:b/>
          <w:bCs/>
          <w:color w:val="E36C0A" w:themeColor="accent6" w:themeShade="BF"/>
          <w:sz w:val="26"/>
          <w:szCs w:val="26"/>
          <w14:ligatures w14:val="none"/>
        </w:rPr>
      </w:pPr>
      <w:r w:rsidRPr="00E42578">
        <w:rPr>
          <w:rFonts w:asciiTheme="minorHAnsi" w:hAnsiTheme="minorHAnsi" w:cs="Arial"/>
          <w:sz w:val="18"/>
          <w:szCs w:val="18"/>
        </w:rPr>
        <w:t>For further information please contact: Mel Jones, Billericay TSA Administrator, The Billericay School, School Road, Billericay, Essex, CM12 9LH T: 01277 314420 E</w:t>
      </w:r>
      <w:r w:rsidR="00704049">
        <w:rPr>
          <w:rFonts w:asciiTheme="minorHAnsi" w:hAnsiTheme="minorHAnsi" w:cs="Arial"/>
          <w:sz w:val="18"/>
          <w:szCs w:val="18"/>
        </w:rPr>
        <w:t xml:space="preserve">: </w:t>
      </w:r>
      <w:hyperlink r:id="rId14" w:history="1">
        <w:r w:rsidR="00704049" w:rsidRPr="001C72CA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704049">
        <w:rPr>
          <w:rFonts w:asciiTheme="minorHAnsi" w:hAnsiTheme="minorHAnsi" w:cs="Arial"/>
          <w:sz w:val="18"/>
          <w:szCs w:val="18"/>
        </w:rPr>
        <w:t xml:space="preserve"> </w:t>
      </w:r>
    </w:p>
    <w:sectPr w:rsidR="0055005C" w:rsidSect="00F4709A">
      <w:pgSz w:w="11906" w:h="16838"/>
      <w:pgMar w:top="567" w:right="851" w:bottom="0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49" w:rsidRDefault="00C90A49" w:rsidP="00C90A49">
      <w:r>
        <w:separator/>
      </w:r>
    </w:p>
  </w:endnote>
  <w:endnote w:type="continuationSeparator" w:id="0">
    <w:p w:rsidR="00C90A49" w:rsidRDefault="00C90A49" w:rsidP="00C9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49" w:rsidRDefault="00C90A49" w:rsidP="00C90A49">
      <w:r>
        <w:separator/>
      </w:r>
    </w:p>
  </w:footnote>
  <w:footnote w:type="continuationSeparator" w:id="0">
    <w:p w:rsidR="00C90A49" w:rsidRDefault="00C90A49" w:rsidP="00C9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A25"/>
    <w:multiLevelType w:val="hybridMultilevel"/>
    <w:tmpl w:val="4F608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346A"/>
    <w:multiLevelType w:val="hybridMultilevel"/>
    <w:tmpl w:val="E77AC990"/>
    <w:lvl w:ilvl="0" w:tplc="45C63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2EC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A4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08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8B5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ED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E9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41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24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34F5"/>
    <w:multiLevelType w:val="hybridMultilevel"/>
    <w:tmpl w:val="92F6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71383"/>
    <w:multiLevelType w:val="hybridMultilevel"/>
    <w:tmpl w:val="16589DA0"/>
    <w:lvl w:ilvl="0" w:tplc="59C69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D0D84"/>
    <w:multiLevelType w:val="hybridMultilevel"/>
    <w:tmpl w:val="57F017A0"/>
    <w:lvl w:ilvl="0" w:tplc="BFCA57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68F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48C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816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AAE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60F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20E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C6C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A32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B9735B"/>
    <w:multiLevelType w:val="hybridMultilevel"/>
    <w:tmpl w:val="6DCED9C4"/>
    <w:lvl w:ilvl="0" w:tplc="BFD4B2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C9F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0F4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06C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020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E09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659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645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ADB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15D55"/>
    <w:rsid w:val="00056584"/>
    <w:rsid w:val="00056FB1"/>
    <w:rsid w:val="000820B2"/>
    <w:rsid w:val="000B522D"/>
    <w:rsid w:val="000B5C4C"/>
    <w:rsid w:val="000C38E1"/>
    <w:rsid w:val="000F523B"/>
    <w:rsid w:val="00113842"/>
    <w:rsid w:val="0012491B"/>
    <w:rsid w:val="00142376"/>
    <w:rsid w:val="00182645"/>
    <w:rsid w:val="00196CEF"/>
    <w:rsid w:val="001F243D"/>
    <w:rsid w:val="00207DE0"/>
    <w:rsid w:val="00264E0F"/>
    <w:rsid w:val="00283CE9"/>
    <w:rsid w:val="002A338D"/>
    <w:rsid w:val="002A6763"/>
    <w:rsid w:val="002D1D6A"/>
    <w:rsid w:val="003360C6"/>
    <w:rsid w:val="0034550B"/>
    <w:rsid w:val="00347CE9"/>
    <w:rsid w:val="00387B8A"/>
    <w:rsid w:val="0039618F"/>
    <w:rsid w:val="003A1E42"/>
    <w:rsid w:val="003C1A31"/>
    <w:rsid w:val="003C3F3B"/>
    <w:rsid w:val="003D4753"/>
    <w:rsid w:val="003F1093"/>
    <w:rsid w:val="00407377"/>
    <w:rsid w:val="00414DB5"/>
    <w:rsid w:val="00427317"/>
    <w:rsid w:val="00431E30"/>
    <w:rsid w:val="00432F9E"/>
    <w:rsid w:val="00433847"/>
    <w:rsid w:val="004A300E"/>
    <w:rsid w:val="004C1662"/>
    <w:rsid w:val="004C7D0A"/>
    <w:rsid w:val="004D383E"/>
    <w:rsid w:val="00516A47"/>
    <w:rsid w:val="00535006"/>
    <w:rsid w:val="0055005C"/>
    <w:rsid w:val="00560A35"/>
    <w:rsid w:val="005A23FF"/>
    <w:rsid w:val="006058C7"/>
    <w:rsid w:val="00630FF5"/>
    <w:rsid w:val="00663688"/>
    <w:rsid w:val="00671077"/>
    <w:rsid w:val="00682DDB"/>
    <w:rsid w:val="006B7E87"/>
    <w:rsid w:val="00704049"/>
    <w:rsid w:val="007B0B1F"/>
    <w:rsid w:val="007B577E"/>
    <w:rsid w:val="007C1262"/>
    <w:rsid w:val="007C5593"/>
    <w:rsid w:val="007E0100"/>
    <w:rsid w:val="0080416D"/>
    <w:rsid w:val="00817E63"/>
    <w:rsid w:val="008328FF"/>
    <w:rsid w:val="00857615"/>
    <w:rsid w:val="00861FF9"/>
    <w:rsid w:val="0088006C"/>
    <w:rsid w:val="00891266"/>
    <w:rsid w:val="008E497E"/>
    <w:rsid w:val="009118E7"/>
    <w:rsid w:val="00957CF9"/>
    <w:rsid w:val="009F184C"/>
    <w:rsid w:val="009F7106"/>
    <w:rsid w:val="00A86E1F"/>
    <w:rsid w:val="00B218D1"/>
    <w:rsid w:val="00B41D0C"/>
    <w:rsid w:val="00BA70EF"/>
    <w:rsid w:val="00BB03F3"/>
    <w:rsid w:val="00BC4A81"/>
    <w:rsid w:val="00C90A49"/>
    <w:rsid w:val="00CD78C4"/>
    <w:rsid w:val="00CE6E40"/>
    <w:rsid w:val="00D25914"/>
    <w:rsid w:val="00D84AE4"/>
    <w:rsid w:val="00DC60B2"/>
    <w:rsid w:val="00E508DA"/>
    <w:rsid w:val="00E87076"/>
    <w:rsid w:val="00F4709A"/>
    <w:rsid w:val="00F566EC"/>
    <w:rsid w:val="00FA10BB"/>
    <w:rsid w:val="00FC6BA1"/>
    <w:rsid w:val="00FE6CBB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E8BF"/>
  <w15:docId w15:val="{02153C1D-3179-46DF-A22C-3F9A0F28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0820B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90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A4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90A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A4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Default">
    <w:name w:val="Default"/>
    <w:rsid w:val="002A67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94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5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28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639">
          <w:marLeft w:val="13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223">
          <w:marLeft w:val="13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jones@billerica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8335-C98D-4460-B273-9BDC2C73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37</cp:revision>
  <cp:lastPrinted>2019-06-19T12:29:00Z</cp:lastPrinted>
  <dcterms:created xsi:type="dcterms:W3CDTF">2017-07-12T11:12:00Z</dcterms:created>
  <dcterms:modified xsi:type="dcterms:W3CDTF">2020-11-11T12:38:00Z</dcterms:modified>
</cp:coreProperties>
</file>